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E7" w:rsidRPr="002C1931" w:rsidRDefault="002C1931">
      <w:pPr>
        <w:rPr>
          <w:b/>
          <w:sz w:val="28"/>
          <w:szCs w:val="28"/>
        </w:rPr>
      </w:pPr>
      <w:r w:rsidRPr="002C1931">
        <w:rPr>
          <w:b/>
          <w:sz w:val="28"/>
          <w:szCs w:val="28"/>
        </w:rPr>
        <w:t>Workout # 1</w:t>
      </w:r>
    </w:p>
    <w:p w:rsidR="002C1931" w:rsidRDefault="002C1931"/>
    <w:p w:rsidR="00F82AE7" w:rsidRPr="00C76578" w:rsidRDefault="00F82AE7">
      <w:pPr>
        <w:rPr>
          <w:b/>
        </w:rPr>
      </w:pPr>
      <w:r w:rsidRPr="00C76578">
        <w:rPr>
          <w:b/>
        </w:rPr>
        <w:t>Strength Exercises</w:t>
      </w:r>
    </w:p>
    <w:tbl>
      <w:tblPr>
        <w:tblStyle w:val="TableGrid"/>
        <w:tblW w:w="0" w:type="auto"/>
        <w:tblLook w:val="04A0"/>
      </w:tblPr>
      <w:tblGrid>
        <w:gridCol w:w="4788"/>
        <w:gridCol w:w="4788"/>
      </w:tblGrid>
      <w:tr w:rsidR="00F82AE7" w:rsidTr="00F82AE7">
        <w:tc>
          <w:tcPr>
            <w:tcW w:w="4788" w:type="dxa"/>
          </w:tcPr>
          <w:p w:rsidR="00F82AE7" w:rsidRDefault="00F82AE7">
            <w:r>
              <w:t>Push Ups</w:t>
            </w:r>
          </w:p>
        </w:tc>
        <w:tc>
          <w:tcPr>
            <w:tcW w:w="4788" w:type="dxa"/>
          </w:tcPr>
          <w:p w:rsidR="00F82AE7" w:rsidRDefault="00F82AE7" w:rsidP="00F82AE7">
            <w:pPr>
              <w:jc w:val="center"/>
            </w:pPr>
            <w:r>
              <w:t>2 X As many as you can do</w:t>
            </w:r>
          </w:p>
        </w:tc>
      </w:tr>
      <w:tr w:rsidR="00F82AE7" w:rsidTr="00F82AE7">
        <w:tc>
          <w:tcPr>
            <w:tcW w:w="4788" w:type="dxa"/>
          </w:tcPr>
          <w:p w:rsidR="00F82AE7" w:rsidRDefault="00F82AE7">
            <w:r>
              <w:t>Overhead Squats</w:t>
            </w:r>
          </w:p>
        </w:tc>
        <w:tc>
          <w:tcPr>
            <w:tcW w:w="4788" w:type="dxa"/>
          </w:tcPr>
          <w:p w:rsidR="00F82AE7" w:rsidRDefault="00F82AE7" w:rsidP="00F82AE7">
            <w:pPr>
              <w:jc w:val="center"/>
            </w:pPr>
            <w:r>
              <w:t>2 X 15</w:t>
            </w:r>
          </w:p>
        </w:tc>
      </w:tr>
      <w:tr w:rsidR="00F82AE7" w:rsidTr="00F82AE7">
        <w:tc>
          <w:tcPr>
            <w:tcW w:w="4788" w:type="dxa"/>
          </w:tcPr>
          <w:p w:rsidR="00F82AE7" w:rsidRDefault="00F82AE7">
            <w:r>
              <w:t>Spiderman</w:t>
            </w:r>
          </w:p>
        </w:tc>
        <w:tc>
          <w:tcPr>
            <w:tcW w:w="4788" w:type="dxa"/>
          </w:tcPr>
          <w:p w:rsidR="00F82AE7" w:rsidRDefault="00F82AE7" w:rsidP="00F82AE7">
            <w:pPr>
              <w:jc w:val="center"/>
            </w:pPr>
            <w:r>
              <w:t>2 X 16</w:t>
            </w:r>
          </w:p>
        </w:tc>
      </w:tr>
      <w:tr w:rsidR="00F82AE7" w:rsidTr="00F82AE7">
        <w:tc>
          <w:tcPr>
            <w:tcW w:w="4788" w:type="dxa"/>
          </w:tcPr>
          <w:p w:rsidR="00F82AE7" w:rsidRDefault="00F82AE7">
            <w:r>
              <w:t>Mountain Climbers</w:t>
            </w:r>
          </w:p>
        </w:tc>
        <w:tc>
          <w:tcPr>
            <w:tcW w:w="4788" w:type="dxa"/>
          </w:tcPr>
          <w:p w:rsidR="00F82AE7" w:rsidRDefault="00F82AE7" w:rsidP="00F82AE7">
            <w:pPr>
              <w:jc w:val="center"/>
            </w:pPr>
            <w:r>
              <w:t>2 X 16</w:t>
            </w:r>
          </w:p>
        </w:tc>
      </w:tr>
      <w:tr w:rsidR="00F82AE7" w:rsidTr="00F82AE7">
        <w:tc>
          <w:tcPr>
            <w:tcW w:w="4788" w:type="dxa"/>
          </w:tcPr>
          <w:p w:rsidR="00F82AE7" w:rsidRDefault="00F82AE7">
            <w:r>
              <w:t>Side Plank</w:t>
            </w:r>
          </w:p>
        </w:tc>
        <w:tc>
          <w:tcPr>
            <w:tcW w:w="4788" w:type="dxa"/>
          </w:tcPr>
          <w:p w:rsidR="00F82AE7" w:rsidRDefault="00F82AE7" w:rsidP="00F82AE7">
            <w:pPr>
              <w:jc w:val="center"/>
            </w:pPr>
            <w:r>
              <w:t>1 time each side as long as you can hold</w:t>
            </w:r>
          </w:p>
        </w:tc>
      </w:tr>
    </w:tbl>
    <w:p w:rsidR="00F82AE7" w:rsidRDefault="00F82AE7"/>
    <w:p w:rsidR="00F82AE7" w:rsidRPr="00C76578" w:rsidRDefault="00F82AE7">
      <w:pPr>
        <w:rPr>
          <w:b/>
        </w:rPr>
      </w:pPr>
      <w:r w:rsidRPr="00C76578">
        <w:rPr>
          <w:b/>
        </w:rPr>
        <w:t>Plyometric Exercises</w:t>
      </w:r>
    </w:p>
    <w:tbl>
      <w:tblPr>
        <w:tblStyle w:val="TableGrid"/>
        <w:tblW w:w="0" w:type="auto"/>
        <w:tblLook w:val="04A0"/>
      </w:tblPr>
      <w:tblGrid>
        <w:gridCol w:w="4788"/>
        <w:gridCol w:w="4788"/>
      </w:tblGrid>
      <w:tr w:rsidR="00F82AE7" w:rsidTr="00F82AE7">
        <w:tc>
          <w:tcPr>
            <w:tcW w:w="4788" w:type="dxa"/>
          </w:tcPr>
          <w:p w:rsidR="00F82AE7" w:rsidRDefault="00F82AE7">
            <w:r>
              <w:t>Line Jumps</w:t>
            </w:r>
          </w:p>
        </w:tc>
        <w:tc>
          <w:tcPr>
            <w:tcW w:w="4788" w:type="dxa"/>
          </w:tcPr>
          <w:p w:rsidR="00F82AE7" w:rsidRDefault="00F82AE7" w:rsidP="00F82AE7">
            <w:pPr>
              <w:jc w:val="center"/>
            </w:pPr>
            <w:r>
              <w:t>2 X 20</w:t>
            </w:r>
          </w:p>
        </w:tc>
      </w:tr>
      <w:tr w:rsidR="00F82AE7" w:rsidTr="00F82AE7">
        <w:tc>
          <w:tcPr>
            <w:tcW w:w="4788" w:type="dxa"/>
          </w:tcPr>
          <w:p w:rsidR="00F82AE7" w:rsidRDefault="00F82AE7">
            <w:r>
              <w:t>Tuck Jumps</w:t>
            </w:r>
          </w:p>
        </w:tc>
        <w:tc>
          <w:tcPr>
            <w:tcW w:w="4788" w:type="dxa"/>
          </w:tcPr>
          <w:p w:rsidR="00F82AE7" w:rsidRDefault="00F82AE7" w:rsidP="00F82AE7">
            <w:pPr>
              <w:jc w:val="center"/>
            </w:pPr>
            <w:r>
              <w:t>2 X 10</w:t>
            </w:r>
          </w:p>
        </w:tc>
      </w:tr>
    </w:tbl>
    <w:p w:rsidR="00F82AE7" w:rsidRDefault="00F82AE7"/>
    <w:p w:rsidR="00F82AE7" w:rsidRPr="002C1931" w:rsidRDefault="002C1931">
      <w:pPr>
        <w:rPr>
          <w:b/>
          <w:sz w:val="28"/>
          <w:szCs w:val="28"/>
        </w:rPr>
      </w:pPr>
      <w:r w:rsidRPr="002C1931">
        <w:rPr>
          <w:b/>
          <w:sz w:val="28"/>
          <w:szCs w:val="28"/>
        </w:rPr>
        <w:t>Workout # 2</w:t>
      </w:r>
    </w:p>
    <w:p w:rsidR="00F82AE7" w:rsidRDefault="00F82AE7"/>
    <w:p w:rsidR="00F82AE7" w:rsidRPr="00C76578" w:rsidRDefault="00F82AE7">
      <w:pPr>
        <w:rPr>
          <w:b/>
        </w:rPr>
      </w:pPr>
      <w:r w:rsidRPr="00C76578">
        <w:rPr>
          <w:b/>
        </w:rPr>
        <w:t>Strength Exercises</w:t>
      </w:r>
    </w:p>
    <w:tbl>
      <w:tblPr>
        <w:tblStyle w:val="TableGrid"/>
        <w:tblW w:w="0" w:type="auto"/>
        <w:tblLook w:val="04A0"/>
      </w:tblPr>
      <w:tblGrid>
        <w:gridCol w:w="4788"/>
        <w:gridCol w:w="4788"/>
      </w:tblGrid>
      <w:tr w:rsidR="00F82AE7" w:rsidTr="003B5C3D">
        <w:tc>
          <w:tcPr>
            <w:tcW w:w="4788" w:type="dxa"/>
          </w:tcPr>
          <w:p w:rsidR="00F82AE7" w:rsidRDefault="00F82AE7" w:rsidP="003B5C3D">
            <w:proofErr w:type="spellStart"/>
            <w:r>
              <w:t>Burpees</w:t>
            </w:r>
            <w:proofErr w:type="spellEnd"/>
          </w:p>
        </w:tc>
        <w:tc>
          <w:tcPr>
            <w:tcW w:w="4788" w:type="dxa"/>
          </w:tcPr>
          <w:p w:rsidR="00F82AE7" w:rsidRDefault="00F82AE7" w:rsidP="00F82AE7">
            <w:pPr>
              <w:jc w:val="center"/>
            </w:pPr>
            <w:r>
              <w:t>2 X 10</w:t>
            </w:r>
          </w:p>
        </w:tc>
      </w:tr>
      <w:tr w:rsidR="00F82AE7" w:rsidTr="003B5C3D">
        <w:tc>
          <w:tcPr>
            <w:tcW w:w="4788" w:type="dxa"/>
          </w:tcPr>
          <w:p w:rsidR="00F82AE7" w:rsidRDefault="00F82AE7" w:rsidP="003B5C3D">
            <w:r>
              <w:t>Pull Ups</w:t>
            </w:r>
          </w:p>
        </w:tc>
        <w:tc>
          <w:tcPr>
            <w:tcW w:w="4788" w:type="dxa"/>
          </w:tcPr>
          <w:p w:rsidR="00F82AE7" w:rsidRDefault="00F82AE7" w:rsidP="00F82AE7">
            <w:pPr>
              <w:jc w:val="center"/>
            </w:pPr>
            <w:r>
              <w:t>2 X As many as you can do</w:t>
            </w:r>
          </w:p>
        </w:tc>
      </w:tr>
      <w:tr w:rsidR="00F82AE7" w:rsidTr="003B5C3D">
        <w:tc>
          <w:tcPr>
            <w:tcW w:w="4788" w:type="dxa"/>
          </w:tcPr>
          <w:p w:rsidR="00F82AE7" w:rsidRDefault="00F82AE7" w:rsidP="003B5C3D">
            <w:r>
              <w:t>Lunges</w:t>
            </w:r>
          </w:p>
        </w:tc>
        <w:tc>
          <w:tcPr>
            <w:tcW w:w="4788" w:type="dxa"/>
          </w:tcPr>
          <w:p w:rsidR="00F82AE7" w:rsidRDefault="00F82AE7" w:rsidP="00F82AE7">
            <w:pPr>
              <w:jc w:val="center"/>
            </w:pPr>
            <w:r>
              <w:t>2 X 20</w:t>
            </w:r>
          </w:p>
        </w:tc>
      </w:tr>
      <w:tr w:rsidR="00F82AE7" w:rsidTr="003B5C3D">
        <w:tc>
          <w:tcPr>
            <w:tcW w:w="4788" w:type="dxa"/>
          </w:tcPr>
          <w:p w:rsidR="00F82AE7" w:rsidRDefault="00F82AE7" w:rsidP="003B5C3D">
            <w:r>
              <w:t>Crunches</w:t>
            </w:r>
          </w:p>
        </w:tc>
        <w:tc>
          <w:tcPr>
            <w:tcW w:w="4788" w:type="dxa"/>
          </w:tcPr>
          <w:p w:rsidR="00F82AE7" w:rsidRDefault="00F82AE7" w:rsidP="00F82AE7">
            <w:pPr>
              <w:jc w:val="center"/>
            </w:pPr>
            <w:r>
              <w:t>2 X 20</w:t>
            </w:r>
          </w:p>
        </w:tc>
      </w:tr>
      <w:tr w:rsidR="00F82AE7" w:rsidTr="003B5C3D">
        <w:tc>
          <w:tcPr>
            <w:tcW w:w="4788" w:type="dxa"/>
          </w:tcPr>
          <w:p w:rsidR="00F82AE7" w:rsidRDefault="00F82AE7" w:rsidP="003B5C3D">
            <w:r>
              <w:t>Leg Raises</w:t>
            </w:r>
          </w:p>
        </w:tc>
        <w:tc>
          <w:tcPr>
            <w:tcW w:w="4788" w:type="dxa"/>
          </w:tcPr>
          <w:p w:rsidR="00F82AE7" w:rsidRDefault="00F82AE7" w:rsidP="00F82AE7">
            <w:pPr>
              <w:jc w:val="center"/>
            </w:pPr>
            <w:r>
              <w:t>2 X As long as you can hold</w:t>
            </w:r>
          </w:p>
        </w:tc>
      </w:tr>
    </w:tbl>
    <w:p w:rsidR="00F82AE7" w:rsidRDefault="00F82AE7"/>
    <w:p w:rsidR="00F82AE7" w:rsidRPr="00C76578" w:rsidRDefault="00F82AE7">
      <w:pPr>
        <w:rPr>
          <w:b/>
        </w:rPr>
      </w:pPr>
      <w:r w:rsidRPr="00C76578">
        <w:rPr>
          <w:b/>
        </w:rPr>
        <w:t>Plyometric Exercises</w:t>
      </w:r>
    </w:p>
    <w:tbl>
      <w:tblPr>
        <w:tblStyle w:val="TableGrid"/>
        <w:tblW w:w="0" w:type="auto"/>
        <w:tblLook w:val="04A0"/>
      </w:tblPr>
      <w:tblGrid>
        <w:gridCol w:w="4788"/>
        <w:gridCol w:w="4788"/>
      </w:tblGrid>
      <w:tr w:rsidR="00F82AE7" w:rsidTr="003B5C3D">
        <w:tc>
          <w:tcPr>
            <w:tcW w:w="4788" w:type="dxa"/>
          </w:tcPr>
          <w:p w:rsidR="00F82AE7" w:rsidRDefault="00F82AE7" w:rsidP="003B5C3D">
            <w:r>
              <w:t>Ankle Hops (Bunny Hops)</w:t>
            </w:r>
          </w:p>
        </w:tc>
        <w:tc>
          <w:tcPr>
            <w:tcW w:w="4788" w:type="dxa"/>
          </w:tcPr>
          <w:p w:rsidR="00F82AE7" w:rsidRDefault="00F82AE7" w:rsidP="00F82AE7">
            <w:pPr>
              <w:jc w:val="center"/>
            </w:pPr>
            <w:r>
              <w:t>2 X 20</w:t>
            </w:r>
          </w:p>
        </w:tc>
      </w:tr>
      <w:tr w:rsidR="00F82AE7" w:rsidTr="003B5C3D">
        <w:tc>
          <w:tcPr>
            <w:tcW w:w="4788" w:type="dxa"/>
          </w:tcPr>
          <w:p w:rsidR="00F82AE7" w:rsidRDefault="00F82AE7" w:rsidP="003B5C3D">
            <w:r>
              <w:t>Squat Jumps</w:t>
            </w:r>
          </w:p>
        </w:tc>
        <w:tc>
          <w:tcPr>
            <w:tcW w:w="4788" w:type="dxa"/>
          </w:tcPr>
          <w:p w:rsidR="00F82AE7" w:rsidRDefault="00F82AE7" w:rsidP="00F82AE7">
            <w:pPr>
              <w:jc w:val="center"/>
            </w:pPr>
            <w:r>
              <w:t>2 X 10</w:t>
            </w:r>
          </w:p>
        </w:tc>
      </w:tr>
    </w:tbl>
    <w:p w:rsidR="00F82AE7" w:rsidRDefault="00F82AE7"/>
    <w:p w:rsidR="00F82AE7" w:rsidRDefault="00F82AE7">
      <w:r>
        <w:t xml:space="preserve">*Provide yourself plenty of time to rest between plyometric exercises. We are focused on quality and not quantity. </w:t>
      </w:r>
    </w:p>
    <w:p w:rsidR="00F82AE7" w:rsidRDefault="00F82AE7">
      <w:r>
        <w:t>*Adjust the reps of each exercise based</w:t>
      </w:r>
      <w:r w:rsidR="00724252">
        <w:t xml:space="preserve"> on your own individual ability. This program is an outline so you have some direction for workouts you can do at home. </w:t>
      </w:r>
      <w:bookmarkStart w:id="0" w:name="_GoBack"/>
      <w:bookmarkEnd w:id="0"/>
      <w:r>
        <w:t xml:space="preserve"> </w:t>
      </w:r>
    </w:p>
    <w:p w:rsidR="003B5C3D" w:rsidRDefault="003B5C3D"/>
    <w:p w:rsidR="003B5C3D" w:rsidRDefault="003B5C3D">
      <w:r>
        <w:t>Workout #1</w:t>
      </w:r>
    </w:p>
    <w:p w:rsidR="003B5C3D" w:rsidRDefault="003B5C3D"/>
    <w:p w:rsidR="003B5C3D" w:rsidRPr="003B5C3D" w:rsidRDefault="003B5C3D">
      <w:pPr>
        <w:rPr>
          <w:rFonts w:cs="Times New Roman"/>
          <w:b/>
        </w:rPr>
      </w:pPr>
      <w:r w:rsidRPr="003B5C3D">
        <w:rPr>
          <w:rFonts w:cs="Times New Roman"/>
          <w:b/>
        </w:rPr>
        <w:t xml:space="preserve">Spiderman </w:t>
      </w:r>
    </w:p>
    <w:p w:rsidR="003B5C3D" w:rsidRPr="003B5C3D" w:rsidRDefault="003B5C3D">
      <w:pPr>
        <w:rPr>
          <w:rFonts w:cs="Times New Roman"/>
        </w:rPr>
      </w:pPr>
    </w:p>
    <w:p w:rsidR="003B5C3D" w:rsidRDefault="003B5C3D">
      <w:pPr>
        <w:rPr>
          <w:rFonts w:cs="Times New Roman"/>
          <w:color w:val="222222"/>
        </w:rPr>
      </w:pPr>
      <w:r w:rsidRPr="003B5C3D">
        <w:rPr>
          <w:rFonts w:cs="Times New Roman"/>
          <w:color w:val="222222"/>
        </w:rPr>
        <w:t>The Spiderman Mountain Climber is a variation where you bring your foot as close to your hand and plant it flat on the ground. This movement will require lots of mobility in your hip. Keep working to move your foot as close as possible to your hand on each repetition. The ideal form is to plant your foot flat on the ground next to your hand so your shin is parallel with your arm and vertical to the ground.</w:t>
      </w:r>
    </w:p>
    <w:p w:rsidR="003B5C3D" w:rsidRDefault="003B5C3D">
      <w:pPr>
        <w:rPr>
          <w:rFonts w:cs="Times New Roman"/>
        </w:rPr>
      </w:pPr>
    </w:p>
    <w:p w:rsidR="003B5C3D" w:rsidRPr="003B5C3D" w:rsidRDefault="003B5C3D">
      <w:pPr>
        <w:rPr>
          <w:rFonts w:cs="Times New Roman"/>
          <w:b/>
        </w:rPr>
      </w:pPr>
      <w:r w:rsidRPr="003B5C3D">
        <w:rPr>
          <w:rFonts w:cs="Times New Roman"/>
          <w:b/>
        </w:rPr>
        <w:lastRenderedPageBreak/>
        <w:t>Line Jumps</w:t>
      </w:r>
    </w:p>
    <w:p w:rsidR="003B5C3D" w:rsidRDefault="003B5C3D">
      <w:pPr>
        <w:rPr>
          <w:rFonts w:cs="Times New Roman"/>
        </w:rPr>
      </w:pPr>
      <w:r>
        <w:rPr>
          <w:rFonts w:cs="Times New Roman"/>
        </w:rPr>
        <w:t xml:space="preserve">Simply jump side to side over a line as fast as you can. </w:t>
      </w:r>
    </w:p>
    <w:p w:rsidR="003B5C3D" w:rsidRDefault="003B5C3D">
      <w:pPr>
        <w:rPr>
          <w:rFonts w:cs="Times New Roman"/>
        </w:rPr>
      </w:pPr>
    </w:p>
    <w:p w:rsidR="003B5C3D" w:rsidRPr="003B5C3D" w:rsidRDefault="003B5C3D">
      <w:pPr>
        <w:rPr>
          <w:rFonts w:cs="Times New Roman"/>
          <w:b/>
        </w:rPr>
      </w:pPr>
      <w:r w:rsidRPr="003B5C3D">
        <w:rPr>
          <w:rFonts w:cs="Times New Roman"/>
          <w:b/>
        </w:rPr>
        <w:t>Tuck Jumps</w:t>
      </w:r>
    </w:p>
    <w:p w:rsidR="003B5C3D" w:rsidRDefault="003B5C3D">
      <w:pPr>
        <w:rPr>
          <w:rFonts w:cs="Times New Roman"/>
        </w:rPr>
      </w:pPr>
    </w:p>
    <w:p w:rsidR="003B5C3D" w:rsidRDefault="003B5C3D">
      <w:pPr>
        <w:rPr>
          <w:rFonts w:cs="Times New Roman"/>
        </w:rPr>
      </w:pPr>
      <w:r>
        <w:rPr>
          <w:rFonts w:cs="Times New Roman"/>
        </w:rPr>
        <w:t xml:space="preserve">Jump up in the air and bring your knees to your chest. As soon as you land, explode up into your next jump. </w:t>
      </w:r>
    </w:p>
    <w:p w:rsidR="003B5C3D" w:rsidRDefault="003B5C3D" w:rsidP="003B5C3D">
      <w:pPr>
        <w:jc w:val="center"/>
        <w:rPr>
          <w:rFonts w:cs="Times New Roman"/>
        </w:rPr>
      </w:pPr>
      <w:r>
        <w:rPr>
          <w:noProof/>
          <w:color w:val="0000FF"/>
        </w:rPr>
        <w:drawing>
          <wp:inline distT="0" distB="0" distL="0" distR="0">
            <wp:extent cx="2381250" cy="2857500"/>
            <wp:effectExtent l="19050" t="0" r="0" b="0"/>
            <wp:docPr id="3" name="irc_mi" descr="http://extremebodyweightworkouts.com/wp-content/uploads/2011/01/tuck-jump-250x3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tremebodyweightworkouts.com/wp-content/uploads/2011/01/tuck-jump-250x300.jpg">
                      <a:hlinkClick r:id="rId4"/>
                    </pic:cNvPr>
                    <pic:cNvPicPr>
                      <a:picLocks noChangeAspect="1" noChangeArrowheads="1"/>
                    </pic:cNvPicPr>
                  </pic:nvPicPr>
                  <pic:blipFill>
                    <a:blip r:embed="rId5" cstate="print"/>
                    <a:srcRect/>
                    <a:stretch>
                      <a:fillRect/>
                    </a:stretch>
                  </pic:blipFill>
                  <pic:spPr bwMode="auto">
                    <a:xfrm>
                      <a:off x="0" y="0"/>
                      <a:ext cx="2381250" cy="2857500"/>
                    </a:xfrm>
                    <a:prstGeom prst="rect">
                      <a:avLst/>
                    </a:prstGeom>
                    <a:noFill/>
                    <a:ln w="9525">
                      <a:noFill/>
                      <a:miter lim="800000"/>
                      <a:headEnd/>
                      <a:tailEnd/>
                    </a:ln>
                  </pic:spPr>
                </pic:pic>
              </a:graphicData>
            </a:graphic>
          </wp:inline>
        </w:drawing>
      </w:r>
    </w:p>
    <w:p w:rsidR="003B5C3D" w:rsidRDefault="003B5C3D" w:rsidP="003B5C3D">
      <w:pPr>
        <w:jc w:val="center"/>
        <w:rPr>
          <w:rFonts w:cs="Times New Roman"/>
        </w:rPr>
      </w:pPr>
    </w:p>
    <w:p w:rsidR="003B5C3D" w:rsidRDefault="002C1931" w:rsidP="003B5C3D">
      <w:pPr>
        <w:rPr>
          <w:rFonts w:cs="Times New Roman"/>
        </w:rPr>
      </w:pPr>
      <w:r>
        <w:rPr>
          <w:rFonts w:cs="Times New Roman"/>
        </w:rPr>
        <w:t>Workout # 2</w:t>
      </w:r>
    </w:p>
    <w:p w:rsidR="002C1931" w:rsidRDefault="002C1931" w:rsidP="003B5C3D">
      <w:pPr>
        <w:rPr>
          <w:rFonts w:cs="Times New Roman"/>
        </w:rPr>
      </w:pPr>
    </w:p>
    <w:p w:rsidR="002C1931" w:rsidRPr="002C1931" w:rsidRDefault="002C1931" w:rsidP="003B5C3D">
      <w:pPr>
        <w:rPr>
          <w:rFonts w:cs="Times New Roman"/>
          <w:b/>
        </w:rPr>
      </w:pPr>
      <w:proofErr w:type="spellStart"/>
      <w:r w:rsidRPr="002C1931">
        <w:rPr>
          <w:rFonts w:cs="Times New Roman"/>
          <w:b/>
        </w:rPr>
        <w:t>Burpees</w:t>
      </w:r>
      <w:proofErr w:type="spellEnd"/>
    </w:p>
    <w:p w:rsidR="002C1931" w:rsidRDefault="002C1931" w:rsidP="003B5C3D">
      <w:pPr>
        <w:rPr>
          <w:rFonts w:cs="Times New Roman"/>
        </w:rPr>
      </w:pPr>
    </w:p>
    <w:p w:rsidR="002C1931" w:rsidRDefault="002C1931" w:rsidP="003B5C3D">
      <w:pPr>
        <w:rPr>
          <w:rFonts w:cs="Times New Roman"/>
        </w:rPr>
      </w:pPr>
      <w:r>
        <w:rPr>
          <w:noProof/>
          <w:color w:val="0000FF"/>
        </w:rPr>
        <w:drawing>
          <wp:inline distT="0" distB="0" distL="0" distR="0">
            <wp:extent cx="5943600" cy="2764903"/>
            <wp:effectExtent l="19050" t="0" r="0" b="0"/>
            <wp:docPr id="6" name="irc_mi" descr="http://2.bp.blogspot.com/_s4Ikkm0PHHo/TFAUWn25I8I/AAAAAAAAAzM/rQVtM9AI-D0/s1600/marines_burpe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s4Ikkm0PHHo/TFAUWn25I8I/AAAAAAAAAzM/rQVtM9AI-D0/s1600/marines_burpee.jpg">
                      <a:hlinkClick r:id="rId6"/>
                    </pic:cNvPr>
                    <pic:cNvPicPr>
                      <a:picLocks noChangeAspect="1" noChangeArrowheads="1"/>
                    </pic:cNvPicPr>
                  </pic:nvPicPr>
                  <pic:blipFill>
                    <a:blip r:embed="rId7" cstate="print"/>
                    <a:srcRect/>
                    <a:stretch>
                      <a:fillRect/>
                    </a:stretch>
                  </pic:blipFill>
                  <pic:spPr bwMode="auto">
                    <a:xfrm>
                      <a:off x="0" y="0"/>
                      <a:ext cx="5943600" cy="2764903"/>
                    </a:xfrm>
                    <a:prstGeom prst="rect">
                      <a:avLst/>
                    </a:prstGeom>
                    <a:noFill/>
                    <a:ln w="9525">
                      <a:noFill/>
                      <a:miter lim="800000"/>
                      <a:headEnd/>
                      <a:tailEnd/>
                    </a:ln>
                  </pic:spPr>
                </pic:pic>
              </a:graphicData>
            </a:graphic>
          </wp:inline>
        </w:drawing>
      </w:r>
    </w:p>
    <w:p w:rsidR="002C1931" w:rsidRPr="002C1931" w:rsidRDefault="002C1931" w:rsidP="003B5C3D">
      <w:pPr>
        <w:rPr>
          <w:rFonts w:cs="Times New Roman"/>
          <w:b/>
        </w:rPr>
      </w:pPr>
      <w:r w:rsidRPr="002C1931">
        <w:rPr>
          <w:rFonts w:cs="Times New Roman"/>
          <w:b/>
        </w:rPr>
        <w:lastRenderedPageBreak/>
        <w:t>Ankle Hops</w:t>
      </w:r>
    </w:p>
    <w:p w:rsidR="002C1931" w:rsidRDefault="002C1931" w:rsidP="003B5C3D">
      <w:pPr>
        <w:rPr>
          <w:rFonts w:cs="Times New Roman"/>
        </w:rPr>
      </w:pPr>
      <w:r>
        <w:rPr>
          <w:rFonts w:cs="Times New Roman"/>
        </w:rPr>
        <w:t xml:space="preserve">Standing nice and tall, you jump up utilizing your feet and ankles to push off from the ground. Immediately upon landing, jump up again. During the duration of the exercise, try not to bend your knees. </w:t>
      </w:r>
    </w:p>
    <w:p w:rsidR="002C1931" w:rsidRDefault="002C1931" w:rsidP="002C1931">
      <w:pPr>
        <w:jc w:val="center"/>
        <w:rPr>
          <w:rFonts w:cs="Times New Roman"/>
        </w:rPr>
      </w:pPr>
      <w:r>
        <w:rPr>
          <w:noProof/>
          <w:color w:val="0000FF"/>
        </w:rPr>
        <w:drawing>
          <wp:inline distT="0" distB="0" distL="0" distR="0">
            <wp:extent cx="3048000" cy="2343150"/>
            <wp:effectExtent l="19050" t="0" r="0" b="0"/>
            <wp:docPr id="9" name="irc_mi" descr="http://3.bp.blogspot.com/-C5vjv1Vs2WY/UEWC8sMYtgI/AAAAAAAAAOM/GHKFp3dWCVc/s1600/ankle+hops+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C5vjv1Vs2WY/UEWC8sMYtgI/AAAAAAAAAOM/GHKFp3dWCVc/s1600/ankle+hops+2.jpg">
                      <a:hlinkClick r:id="rId8"/>
                    </pic:cNvPr>
                    <pic:cNvPicPr>
                      <a:picLocks noChangeAspect="1" noChangeArrowheads="1"/>
                    </pic:cNvPicPr>
                  </pic:nvPicPr>
                  <pic:blipFill>
                    <a:blip r:embed="rId9" cstate="print"/>
                    <a:srcRect/>
                    <a:stretch>
                      <a:fillRect/>
                    </a:stretch>
                  </pic:blipFill>
                  <pic:spPr bwMode="auto">
                    <a:xfrm>
                      <a:off x="0" y="0"/>
                      <a:ext cx="3048000" cy="2343150"/>
                    </a:xfrm>
                    <a:prstGeom prst="rect">
                      <a:avLst/>
                    </a:prstGeom>
                    <a:noFill/>
                    <a:ln w="9525">
                      <a:noFill/>
                      <a:miter lim="800000"/>
                      <a:headEnd/>
                      <a:tailEnd/>
                    </a:ln>
                  </pic:spPr>
                </pic:pic>
              </a:graphicData>
            </a:graphic>
          </wp:inline>
        </w:drawing>
      </w:r>
    </w:p>
    <w:p w:rsidR="002C1931" w:rsidRDefault="002C1931" w:rsidP="002C1931">
      <w:pPr>
        <w:rPr>
          <w:rFonts w:cs="Times New Roman"/>
          <w:b/>
        </w:rPr>
      </w:pPr>
      <w:r w:rsidRPr="002C1931">
        <w:rPr>
          <w:rFonts w:cs="Times New Roman"/>
          <w:b/>
        </w:rPr>
        <w:t>Squat Jumps</w:t>
      </w:r>
    </w:p>
    <w:p w:rsidR="002C1931" w:rsidRDefault="002C1931" w:rsidP="002C1931">
      <w:pPr>
        <w:rPr>
          <w:rFonts w:cs="Times New Roman"/>
          <w:b/>
        </w:rPr>
      </w:pPr>
    </w:p>
    <w:p w:rsidR="002C1931" w:rsidRPr="002C1931" w:rsidRDefault="002C1931" w:rsidP="002C1931">
      <w:pPr>
        <w:rPr>
          <w:rFonts w:cs="Times New Roman"/>
        </w:rPr>
      </w:pPr>
      <w:r w:rsidRPr="002C1931">
        <w:rPr>
          <w:rFonts w:cs="Times New Roman"/>
        </w:rPr>
        <w:t xml:space="preserve">Squat down and explode upward into a jump. As you land, go right into your next squat and immediately jump up as high as you can again. </w:t>
      </w:r>
    </w:p>
    <w:p w:rsidR="002C1931" w:rsidRDefault="002C1931" w:rsidP="002C1931">
      <w:pPr>
        <w:rPr>
          <w:rFonts w:cs="Times New Roman"/>
          <w:b/>
        </w:rPr>
      </w:pPr>
    </w:p>
    <w:p w:rsidR="002C1931" w:rsidRPr="002C1931" w:rsidRDefault="002C1931" w:rsidP="002C1931">
      <w:pPr>
        <w:jc w:val="center"/>
        <w:rPr>
          <w:rFonts w:cs="Times New Roman"/>
          <w:b/>
        </w:rPr>
      </w:pPr>
      <w:r>
        <w:rPr>
          <w:noProof/>
          <w:color w:val="0000FF"/>
        </w:rPr>
        <w:drawing>
          <wp:inline distT="0" distB="0" distL="0" distR="0">
            <wp:extent cx="2238375" cy="2238375"/>
            <wp:effectExtent l="19050" t="0" r="9525" b="0"/>
            <wp:docPr id="12" name="irc_mi" descr="http://cdn.menshealth.com/media/MH_Static/0912-bodyweight-jump-squat-200x2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menshealth.com/media/MH_Static/0912-bodyweight-jump-squat-200x200.jpg">
                      <a:hlinkClick r:id="rId10"/>
                    </pic:cNvPr>
                    <pic:cNvPicPr>
                      <a:picLocks noChangeAspect="1" noChangeArrowheads="1"/>
                    </pic:cNvPicPr>
                  </pic:nvPicPr>
                  <pic:blipFill>
                    <a:blip r:embed="rId11" cstate="print"/>
                    <a:srcRect/>
                    <a:stretch>
                      <a:fillRect/>
                    </a:stretch>
                  </pic:blipFill>
                  <pic:spPr bwMode="auto">
                    <a:xfrm>
                      <a:off x="0" y="0"/>
                      <a:ext cx="2238375" cy="2238375"/>
                    </a:xfrm>
                    <a:prstGeom prst="rect">
                      <a:avLst/>
                    </a:prstGeom>
                    <a:noFill/>
                    <a:ln w="9525">
                      <a:noFill/>
                      <a:miter lim="800000"/>
                      <a:headEnd/>
                      <a:tailEnd/>
                    </a:ln>
                  </pic:spPr>
                </pic:pic>
              </a:graphicData>
            </a:graphic>
          </wp:inline>
        </w:drawing>
      </w:r>
    </w:p>
    <w:sectPr w:rsidR="002C1931" w:rsidRPr="002C1931" w:rsidSect="00686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2AE7"/>
    <w:rsid w:val="002C1931"/>
    <w:rsid w:val="003B5C3D"/>
    <w:rsid w:val="0068612E"/>
    <w:rsid w:val="00724252"/>
    <w:rsid w:val="008A66D0"/>
    <w:rsid w:val="00C76578"/>
    <w:rsid w:val="00F8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A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5C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2AE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WF0Yy7gcLw_WhM&amp;tbnid=IxRIAf9UkGAFIM:&amp;ved=0CAUQjRw&amp;url=http%3A%2F%2Fcoachjohannes.blogspot.com%2F2012%2F10%2Fcoach-jos-20-minute-legs-plyo-challenge.html&amp;ei=87BuUa2GKIbN2QWOnIDgBQ&amp;bvm=bv.45368065,d.b2I&amp;psig=AFQjCNEz6QwSqrRRozqK54I4YpthQ0fWWQ&amp;ust=13662951198961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ycOYe_C07V9NUM&amp;tbnid=1uhFjzdKVajwhM:&amp;ved=0CAUQjRw&amp;url=http%3A%2F%2Fbwfitness.blogspot.com%2F2010%2F07%2Fburpees.html&amp;ei=mLBuUa-PKoTp2AXFkYGYDw&amp;bvm=bv.45368065,d.b2I&amp;psig=AFQjCNGG4_sluumBoxKdrFEoqF5KtFYbgA&amp;ust=1366294998852477"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fresnocountyfire.org/index.php?c=112" TargetMode="External"/><Relationship Id="rId4" Type="http://schemas.openxmlformats.org/officeDocument/2006/relationships/hyperlink" Target="http://extremebodyweightworkouts.com/blog/tuck-jumps-one-effective-bodyweight-exercise" TargetMode="Externa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dc:creator>
  <cp:lastModifiedBy>MASH</cp:lastModifiedBy>
  <cp:revision>2</cp:revision>
  <dcterms:created xsi:type="dcterms:W3CDTF">2013-04-12T19:16:00Z</dcterms:created>
  <dcterms:modified xsi:type="dcterms:W3CDTF">2013-04-17T14:34:00Z</dcterms:modified>
</cp:coreProperties>
</file>